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BA10" w14:textId="5D1EFADC" w:rsidR="006A2387" w:rsidRDefault="006A2387" w:rsidP="006A2387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6A2387">
        <w:rPr>
          <w:rFonts w:ascii="ＭＳ Ｐ明朝" w:eastAsia="ＭＳ Ｐ明朝" w:hAnsi="ＭＳ Ｐ明朝" w:hint="eastAsia"/>
          <w:b/>
          <w:bCs/>
          <w:sz w:val="28"/>
          <w:szCs w:val="28"/>
        </w:rPr>
        <w:t>2026年度　久米の家　役員</w:t>
      </w:r>
    </w:p>
    <w:p w14:paraId="4CDE1D4D" w14:textId="77777777" w:rsidR="006A2387" w:rsidRDefault="006A2387" w:rsidP="006A2387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</w:p>
    <w:p w14:paraId="0A037F30" w14:textId="2CBCD6CA" w:rsidR="006A2387" w:rsidRDefault="006A2387" w:rsidP="006A2387">
      <w:pPr>
        <w:jc w:val="left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代表理事　　松浦　幸子</w:t>
      </w:r>
    </w:p>
    <w:p w14:paraId="0A7173F8" w14:textId="5FAD2D6F" w:rsidR="006A2387" w:rsidRPr="006A2387" w:rsidRDefault="006A2387" w:rsidP="006A2387">
      <w:pPr>
        <w:ind w:firstLineChars="50" w:firstLine="141"/>
        <w:jc w:val="left"/>
        <w:rPr>
          <w:rFonts w:ascii="ＭＳ Ｐ明朝" w:eastAsia="ＭＳ Ｐ明朝" w:hAnsi="ＭＳ Ｐ明朝" w:hint="eastAsia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副理事　　田中　隆一(プロジェクト　ゆうあい　代表理事)</w:t>
      </w:r>
    </w:p>
    <w:p w14:paraId="0FCD5CBC" w14:textId="6C628909" w:rsidR="006A2387" w:rsidRDefault="006A2387" w:rsidP="006A2387">
      <w:pPr>
        <w:jc w:val="left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　理事　　曳野久美子（小規模多機能型居宅介護事業所　勤務）</w:t>
      </w:r>
    </w:p>
    <w:p w14:paraId="1F250442" w14:textId="771068B4" w:rsidR="006A2387" w:rsidRDefault="006A2387" w:rsidP="006A2387">
      <w:pPr>
        <w:jc w:val="left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　理事　　福田　静枝（小規模多機能型居宅介護事業所　勤務）</w:t>
      </w:r>
    </w:p>
    <w:p w14:paraId="23756314" w14:textId="77777777" w:rsidR="006A2387" w:rsidRDefault="006A2387" w:rsidP="006A2387">
      <w:pPr>
        <w:jc w:val="left"/>
        <w:rPr>
          <w:rFonts w:ascii="ＭＳ Ｐ明朝" w:eastAsia="ＭＳ Ｐ明朝" w:hAnsi="ＭＳ Ｐ明朝" w:hint="eastAsia"/>
          <w:b/>
          <w:bCs/>
          <w:sz w:val="28"/>
          <w:szCs w:val="28"/>
        </w:rPr>
      </w:pPr>
    </w:p>
    <w:p w14:paraId="61935BBB" w14:textId="111AA869" w:rsidR="006A2387" w:rsidRDefault="006A2387" w:rsidP="006A2387">
      <w:pPr>
        <w:jc w:val="left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　理事　　松浦　崇　（非常勤）</w:t>
      </w:r>
    </w:p>
    <w:p w14:paraId="2602E7BC" w14:textId="30BBF6A8" w:rsidR="006A2387" w:rsidRDefault="006A2387" w:rsidP="006A2387">
      <w:pPr>
        <w:jc w:val="left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　理事　　渡部　直樹（非常勤）</w:t>
      </w:r>
    </w:p>
    <w:p w14:paraId="2CD88A6C" w14:textId="77777777" w:rsidR="006A2387" w:rsidRDefault="006A2387" w:rsidP="006A2387">
      <w:pPr>
        <w:jc w:val="left"/>
        <w:rPr>
          <w:rFonts w:ascii="ＭＳ Ｐ明朝" w:eastAsia="ＭＳ Ｐ明朝" w:hAnsi="ＭＳ Ｐ明朝"/>
          <w:b/>
          <w:bCs/>
          <w:sz w:val="28"/>
          <w:szCs w:val="28"/>
        </w:rPr>
      </w:pPr>
    </w:p>
    <w:p w14:paraId="4A32139B" w14:textId="38602E3E" w:rsidR="006A2387" w:rsidRDefault="006A2387" w:rsidP="006A2387">
      <w:pPr>
        <w:jc w:val="left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　監事　　万代　敦子</w:t>
      </w:r>
    </w:p>
    <w:p w14:paraId="53D5497F" w14:textId="0278ADA1" w:rsidR="006A2387" w:rsidRPr="006A2387" w:rsidRDefault="006A2387" w:rsidP="006A2387">
      <w:pPr>
        <w:jc w:val="left"/>
        <w:rPr>
          <w:rFonts w:ascii="ＭＳ Ｐ明朝" w:eastAsia="ＭＳ Ｐ明朝" w:hAnsi="ＭＳ Ｐ明朝" w:hint="eastAsia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　　　　　　津森　幸子</w:t>
      </w:r>
    </w:p>
    <w:sectPr w:rsidR="006A2387" w:rsidRPr="006A2387" w:rsidSect="002E69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2C"/>
    <w:rsid w:val="002E692C"/>
    <w:rsid w:val="00475446"/>
    <w:rsid w:val="006A2387"/>
    <w:rsid w:val="00D73BCD"/>
    <w:rsid w:val="00DE0195"/>
    <w:rsid w:val="00E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B967C"/>
  <w15:chartTrackingRefBased/>
  <w15:docId w15:val="{7F3070C2-E205-4B50-AB00-2702E57B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9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6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9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9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9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9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692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E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久米の家</dc:creator>
  <cp:keywords/>
  <dc:description/>
  <cp:lastModifiedBy>久米の家</cp:lastModifiedBy>
  <cp:revision>1</cp:revision>
  <cp:lastPrinted>2026-05-30T04:23:00Z</cp:lastPrinted>
  <dcterms:created xsi:type="dcterms:W3CDTF">2026-05-30T04:08:00Z</dcterms:created>
  <dcterms:modified xsi:type="dcterms:W3CDTF">2026-05-30T04:34:00Z</dcterms:modified>
</cp:coreProperties>
</file>