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39FD" w14:textId="739E6594" w:rsidR="006641C0" w:rsidRDefault="008E5AC5">
      <w:pPr>
        <w:rPr>
          <w:rFonts w:ascii="HGP創英角ｺﾞｼｯｸUB" w:eastAsia="HGP創英角ｺﾞｼｯｸUB"/>
          <w:sz w:val="36"/>
          <w:szCs w:val="24"/>
          <w:u w:val="double"/>
        </w:rPr>
      </w:pPr>
      <w:r>
        <w:rPr>
          <w:rFonts w:ascii="HGP創英角ｺﾞｼｯｸUB" w:eastAsia="HGP創英角ｺﾞｼｯｸUB" w:hint="eastAsia"/>
          <w:sz w:val="36"/>
          <w:szCs w:val="24"/>
          <w:u w:val="double"/>
        </w:rPr>
        <w:t>①</w:t>
      </w:r>
      <w:r w:rsidR="00D808B1" w:rsidRPr="00D808B1">
        <w:rPr>
          <w:rFonts w:ascii="HGP創英角ｺﾞｼｯｸUB" w:eastAsia="HGP創英角ｺﾞｼｯｸUB" w:hint="eastAsia"/>
          <w:sz w:val="36"/>
          <w:szCs w:val="24"/>
          <w:u w:val="double"/>
        </w:rPr>
        <w:t>令和</w:t>
      </w:r>
      <w:r w:rsidR="00CA79CC">
        <w:rPr>
          <w:rFonts w:ascii="HGP創英角ｺﾞｼｯｸUB" w:eastAsia="HGP創英角ｺﾞｼｯｸUB" w:hint="eastAsia"/>
          <w:sz w:val="36"/>
          <w:szCs w:val="24"/>
          <w:u w:val="double"/>
        </w:rPr>
        <w:t>4</w:t>
      </w:r>
      <w:r w:rsidR="00D808B1" w:rsidRPr="00D808B1">
        <w:rPr>
          <w:rFonts w:ascii="HGP創英角ｺﾞｼｯｸUB" w:eastAsia="HGP創英角ｺﾞｼｯｸUB" w:hint="eastAsia"/>
          <w:sz w:val="36"/>
          <w:szCs w:val="24"/>
          <w:u w:val="double"/>
        </w:rPr>
        <w:t>年度事業計画（案）</w:t>
      </w:r>
      <w:r w:rsidR="00D808B1">
        <w:rPr>
          <w:rFonts w:ascii="HGP創英角ｺﾞｼｯｸUB" w:eastAsia="HGP創英角ｺﾞｼｯｸUB" w:hint="eastAsia"/>
          <w:sz w:val="36"/>
          <w:szCs w:val="24"/>
          <w:u w:val="double"/>
        </w:rPr>
        <w:t xml:space="preserve">　　　　　　　　　　　　　　　　　　　</w:t>
      </w:r>
    </w:p>
    <w:p w14:paraId="4D0B9692" w14:textId="77777777" w:rsidR="00D808B1" w:rsidRPr="008E5AC5" w:rsidRDefault="00D808B1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E5AC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【重点方針】</w:t>
      </w:r>
    </w:p>
    <w:tbl>
      <w:tblPr>
        <w:tblW w:w="9356" w:type="dxa"/>
        <w:tblInd w:w="-1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30B4D" w:rsidRPr="00130B4D" w14:paraId="151CC461" w14:textId="77777777" w:rsidTr="003923C0">
        <w:trPr>
          <w:trHeight w:val="10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F4FFF" w14:textId="77777777" w:rsidR="00130B4D" w:rsidRPr="00130B4D" w:rsidRDefault="00130B4D" w:rsidP="00130B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0B4D" w14:paraId="3BF9E6FD" w14:textId="77777777" w:rsidTr="003923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4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D4362" w14:textId="77777777" w:rsidR="00130B4D" w:rsidRPr="00BB462F" w:rsidRDefault="00130B4D" w:rsidP="00BB462F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地域の子育て家庭に寄り添い、地域の子育てに関する課題解決に向けた取り組みを継続して行う。</w:t>
            </w:r>
          </w:p>
          <w:p w14:paraId="6A97D5E5" w14:textId="77777777" w:rsidR="009A179A" w:rsidRDefault="00130B4D" w:rsidP="009A179A">
            <w:pPr>
              <w:pStyle w:val="a3"/>
              <w:ind w:leftChars="0" w:left="537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="009A179A">
              <w:rPr>
                <w:rFonts w:asciiTheme="minorEastAsia" w:hAnsiTheme="minorEastAsia" w:hint="eastAsia"/>
                <w:sz w:val="24"/>
                <w:szCs w:val="24"/>
              </w:rPr>
              <w:t>妊娠期からの切れ目のない支援と、託児や経済的支援につながるリユース事業</w:t>
            </w:r>
          </w:p>
          <w:p w14:paraId="6CBEC4B7" w14:textId="52D5AE98" w:rsidR="00130B4D" w:rsidRPr="009A179A" w:rsidRDefault="009A179A" w:rsidP="009A179A">
            <w:pPr>
              <w:pStyle w:val="a3"/>
              <w:ind w:leftChars="0" w:left="53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など「今必要な」支援事業に力を入れる。</w:t>
            </w:r>
          </w:p>
          <w:p w14:paraId="6D8D9092" w14:textId="77777777" w:rsidR="00130B4D" w:rsidRPr="00BB462F" w:rsidRDefault="00130B4D" w:rsidP="00130B4D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当地域の現状に即した事業計画や事業運営を心掛け、合わせて組織としての体制を強化し、担い手育成に力を入れ、持続可能性を高める仕組み作りを目指す。</w:t>
            </w:r>
          </w:p>
          <w:p w14:paraId="651BA0E9" w14:textId="77777777" w:rsidR="006F37D1" w:rsidRDefault="00130B4D" w:rsidP="0064372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財政基盤作り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、人材育成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に力を入れ、自走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し持続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する団体を目指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す。また、今</w:t>
            </w:r>
          </w:p>
          <w:p w14:paraId="2983AFBE" w14:textId="6FF8F664" w:rsidR="00130B4D" w:rsidRPr="00BB462F" w:rsidRDefault="006F37D1" w:rsidP="006F37D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後の展開を見据えた組織体制作りを強化する</w:t>
            </w:r>
          </w:p>
        </w:tc>
      </w:tr>
    </w:tbl>
    <w:p w14:paraId="0D766004" w14:textId="53978B93" w:rsidR="00BB462F" w:rsidRDefault="00BB462F" w:rsidP="00BB462F">
      <w:pPr>
        <w:rPr>
          <w:rFonts w:asciiTheme="minorEastAsia" w:hAnsiTheme="minorEastAsia"/>
          <w:sz w:val="24"/>
          <w:szCs w:val="24"/>
        </w:rPr>
      </w:pPr>
    </w:p>
    <w:p w14:paraId="5A022CB9" w14:textId="25390EBB" w:rsidR="00BB462F" w:rsidRPr="00BB462F" w:rsidRDefault="00BB462F" w:rsidP="00BB462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B462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〇特定非営利活動に係る事業</w:t>
      </w:r>
    </w:p>
    <w:p w14:paraId="18F6DE79" w14:textId="5408FA8C" w:rsidR="00BB462F" w:rsidRDefault="00BB462F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B462F">
        <w:rPr>
          <w:rFonts w:ascii="ＭＳ Ｐゴシック" w:eastAsia="ＭＳ Ｐゴシック" w:hAnsi="ＭＳ Ｐゴシック" w:hint="eastAsia"/>
          <w:sz w:val="28"/>
          <w:szCs w:val="28"/>
        </w:rPr>
        <w:t>①子育て支援事業の実施方針</w:t>
      </w:r>
    </w:p>
    <w:p w14:paraId="4EF41C08" w14:textId="77777777" w:rsidR="004774AE" w:rsidRDefault="00BB462F" w:rsidP="00BB462F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4774AE">
        <w:rPr>
          <w:rFonts w:asciiTheme="minorEastAsia" w:hAnsiTheme="minorEastAsia" w:hint="eastAsia"/>
          <w:sz w:val="24"/>
          <w:szCs w:val="24"/>
        </w:rPr>
        <w:t>妊娠期からの切れ目のない支援を目指し、子どもの成長、発達段階で抱え</w:t>
      </w:r>
    </w:p>
    <w:p w14:paraId="7780A439" w14:textId="29CB0199" w:rsidR="00BB462F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る保護者の不安や、子育ての課題に寄り添う支援を実施する。</w:t>
      </w:r>
    </w:p>
    <w:p w14:paraId="6C0912BC" w14:textId="089043A1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7F219A" w14:textId="6B30104B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【主な具体事業】</w:t>
      </w:r>
    </w:p>
    <w:p w14:paraId="2DEE0FD9" w14:textId="6B396D30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</w:t>
      </w:r>
      <w:r w:rsidR="00AB20D2">
        <w:rPr>
          <w:rFonts w:asciiTheme="minorEastAsia" w:hAnsiTheme="minorEastAsia"/>
          <w:sz w:val="24"/>
          <w:szCs w:val="24"/>
        </w:rPr>
        <w:t>-1</w:t>
      </w:r>
      <w:r>
        <w:rPr>
          <w:rFonts w:asciiTheme="minorEastAsia" w:hAnsiTheme="minorEastAsia" w:hint="eastAsia"/>
          <w:sz w:val="24"/>
          <w:szCs w:val="24"/>
        </w:rPr>
        <w:t>ママカフェ、</w:t>
      </w:r>
      <w:r w:rsidR="00AB20D2">
        <w:rPr>
          <w:rFonts w:asciiTheme="minorEastAsia" w:hAnsiTheme="minorEastAsia" w:hint="eastAsia"/>
          <w:sz w:val="24"/>
          <w:szCs w:val="24"/>
        </w:rPr>
        <w:t>⑴</w:t>
      </w:r>
      <w:r w:rsidR="00AB20D2">
        <w:rPr>
          <w:rFonts w:asciiTheme="minorEastAsia" w:hAnsiTheme="minorEastAsia"/>
          <w:sz w:val="24"/>
          <w:szCs w:val="24"/>
        </w:rPr>
        <w:t>-2</w:t>
      </w:r>
      <w:r w:rsidR="00037472">
        <w:rPr>
          <w:rFonts w:asciiTheme="minorEastAsia" w:hAnsiTheme="minorEastAsia" w:hint="eastAsia"/>
          <w:sz w:val="24"/>
          <w:szCs w:val="24"/>
        </w:rPr>
        <w:t>オハナ広場</w:t>
      </w:r>
      <w:r>
        <w:rPr>
          <w:rFonts w:asciiTheme="minorEastAsia" w:hAnsiTheme="minorEastAsia" w:hint="eastAsia"/>
          <w:sz w:val="24"/>
          <w:szCs w:val="24"/>
        </w:rPr>
        <w:t>などの親子の交流の広場</w:t>
      </w:r>
    </w:p>
    <w:p w14:paraId="2BA4F3A1" w14:textId="1561E664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</w:t>
      </w:r>
      <w:r w:rsidR="00AB20D2">
        <w:rPr>
          <w:rFonts w:asciiTheme="minorEastAsia" w:hAnsiTheme="minorEastAsia"/>
          <w:sz w:val="24"/>
          <w:szCs w:val="24"/>
        </w:rPr>
        <w:t>-3</w:t>
      </w:r>
      <w:r w:rsidR="000D0373">
        <w:rPr>
          <w:rFonts w:asciiTheme="minorEastAsia" w:hAnsiTheme="minorEastAsia" w:hint="eastAsia"/>
          <w:sz w:val="24"/>
          <w:szCs w:val="24"/>
        </w:rPr>
        <w:t>村上パパスクール、</w:t>
      </w:r>
      <w:r w:rsidR="00AB20D2">
        <w:rPr>
          <w:rFonts w:asciiTheme="minorEastAsia" w:hAnsiTheme="minorEastAsia" w:hint="eastAsia"/>
          <w:sz w:val="24"/>
          <w:szCs w:val="24"/>
        </w:rPr>
        <w:t>⑴</w:t>
      </w:r>
      <w:r w:rsidR="00AB20D2">
        <w:rPr>
          <w:rFonts w:asciiTheme="minorEastAsia" w:hAnsiTheme="minorEastAsia"/>
          <w:sz w:val="24"/>
          <w:szCs w:val="24"/>
        </w:rPr>
        <w:t>-4</w:t>
      </w:r>
      <w:r w:rsidR="000D0373">
        <w:rPr>
          <w:rFonts w:asciiTheme="minorEastAsia" w:hAnsiTheme="minorEastAsia" w:hint="eastAsia"/>
          <w:sz w:val="24"/>
          <w:szCs w:val="24"/>
        </w:rPr>
        <w:t>村上パパサークルなどの父親支援活動</w:t>
      </w:r>
    </w:p>
    <w:p w14:paraId="5E8EC7ED" w14:textId="564EAAB5" w:rsidR="00037472" w:rsidRDefault="000D0373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⑴-</w:t>
      </w:r>
      <w:r w:rsidR="00AB20D2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託児隊養成及び託児隊活動</w:t>
      </w:r>
      <w:r w:rsidR="00037472">
        <w:rPr>
          <w:rFonts w:asciiTheme="minorEastAsia" w:hAnsiTheme="minorEastAsia" w:hint="eastAsia"/>
          <w:sz w:val="24"/>
          <w:szCs w:val="24"/>
        </w:rPr>
        <w:t>、村上市ファミリーサポート制度への協</w:t>
      </w:r>
    </w:p>
    <w:p w14:paraId="5FBB9305" w14:textId="22F7D778" w:rsidR="000D0373" w:rsidRDefault="00037472" w:rsidP="00AB20D2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力</w:t>
      </w:r>
      <w:r w:rsidR="000D0373">
        <w:rPr>
          <w:rFonts w:asciiTheme="minorEastAsia" w:hAnsiTheme="minorEastAsia" w:hint="eastAsia"/>
          <w:sz w:val="24"/>
          <w:szCs w:val="24"/>
        </w:rPr>
        <w:t>による託児支援</w:t>
      </w:r>
    </w:p>
    <w:p w14:paraId="5DAE37E8" w14:textId="77777777" w:rsidR="00AB20D2" w:rsidRDefault="00037472" w:rsidP="000374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⑴-</w:t>
      </w:r>
      <w:r w:rsidR="00AB20D2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託児隊</w:t>
      </w:r>
      <w:r w:rsidR="00AB20D2">
        <w:rPr>
          <w:rFonts w:asciiTheme="minorEastAsia" w:hAnsiTheme="minorEastAsia" w:hint="eastAsia"/>
          <w:sz w:val="24"/>
          <w:szCs w:val="24"/>
        </w:rPr>
        <w:t>や産後ケアボランティア</w:t>
      </w:r>
      <w:r>
        <w:rPr>
          <w:rFonts w:asciiTheme="minorEastAsia" w:hAnsiTheme="minorEastAsia" w:hint="eastAsia"/>
          <w:sz w:val="24"/>
          <w:szCs w:val="24"/>
        </w:rPr>
        <w:t>を活用した産前産後の母親への支援</w:t>
      </w:r>
    </w:p>
    <w:p w14:paraId="4B30DE5E" w14:textId="5364D0E1" w:rsidR="00037472" w:rsidRDefault="00037472" w:rsidP="00AB20D2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活動（産前産後ケア事業）</w:t>
      </w:r>
    </w:p>
    <w:p w14:paraId="329B29D6" w14:textId="43310555" w:rsidR="000D0373" w:rsidRDefault="000D0373" w:rsidP="00BB46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</w:t>
      </w:r>
      <w:r w:rsidR="00AB20D2">
        <w:rPr>
          <w:rFonts w:asciiTheme="minorEastAsia" w:hAnsiTheme="minorEastAsia"/>
          <w:sz w:val="24"/>
          <w:szCs w:val="24"/>
        </w:rPr>
        <w:t>-7</w:t>
      </w:r>
      <w:r>
        <w:rPr>
          <w:rFonts w:asciiTheme="minorEastAsia" w:hAnsiTheme="minorEastAsia" w:hint="eastAsia"/>
          <w:sz w:val="24"/>
          <w:szCs w:val="24"/>
        </w:rPr>
        <w:t>リユース</w:t>
      </w:r>
      <w:r w:rsidR="00037472">
        <w:rPr>
          <w:rFonts w:asciiTheme="minorEastAsia" w:hAnsiTheme="minorEastAsia" w:hint="eastAsia"/>
          <w:sz w:val="24"/>
          <w:szCs w:val="24"/>
        </w:rPr>
        <w:t>プロジェクト</w:t>
      </w:r>
      <w:r w:rsidRPr="000D0373">
        <w:rPr>
          <w:rFonts w:asciiTheme="minorEastAsia" w:hAnsiTheme="minorEastAsia" w:hint="eastAsia"/>
          <w:sz w:val="22"/>
        </w:rPr>
        <w:t>（感染症拡大による家庭への経済支援として）</w:t>
      </w:r>
    </w:p>
    <w:p w14:paraId="55EB0B85" w14:textId="77777777" w:rsidR="00FB67A2" w:rsidRDefault="000D0373" w:rsidP="00BB46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B20D2">
        <w:rPr>
          <w:rFonts w:asciiTheme="minorEastAsia" w:hAnsiTheme="minorEastAsia" w:hint="eastAsia"/>
          <w:sz w:val="24"/>
          <w:szCs w:val="24"/>
        </w:rPr>
        <w:t>⑴-</w:t>
      </w:r>
      <w:r w:rsidR="00AB20D2">
        <w:rPr>
          <w:rFonts w:asciiTheme="minorEastAsia" w:hAnsiTheme="minorEastAsia"/>
          <w:sz w:val="24"/>
          <w:szCs w:val="24"/>
        </w:rPr>
        <w:t>8</w:t>
      </w:r>
      <w:r w:rsidRPr="000D0373">
        <w:rPr>
          <w:rFonts w:asciiTheme="minorEastAsia" w:hAnsiTheme="minorEastAsia" w:hint="eastAsia"/>
          <w:sz w:val="22"/>
        </w:rPr>
        <w:t>パパママ応援教室（妊娠期の保護者向け教室）、助産師相談の実施</w:t>
      </w:r>
      <w:r w:rsidR="00037472">
        <w:rPr>
          <w:rFonts w:asciiTheme="minorEastAsia" w:hAnsiTheme="minorEastAsia" w:hint="eastAsia"/>
          <w:sz w:val="22"/>
        </w:rPr>
        <w:t xml:space="preserve">　</w:t>
      </w:r>
    </w:p>
    <w:p w14:paraId="23C465D3" w14:textId="125B557D" w:rsidR="000D0373" w:rsidRPr="000D0373" w:rsidRDefault="00FB67A2" w:rsidP="00FB67A2">
      <w:pPr>
        <w:ind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⑴-</w:t>
      </w:r>
      <w:r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農体験活動　　　　　　　　　　　　　　　　　　　　　　　　など</w:t>
      </w:r>
    </w:p>
    <w:p w14:paraId="38EBA834" w14:textId="29B885FF" w:rsidR="000D0373" w:rsidRPr="000D0373" w:rsidRDefault="000D0373" w:rsidP="00BB462F">
      <w:pPr>
        <w:rPr>
          <w:rFonts w:asciiTheme="minorEastAsia" w:hAnsiTheme="minorEastAsia"/>
          <w:sz w:val="24"/>
          <w:szCs w:val="24"/>
        </w:rPr>
      </w:pPr>
    </w:p>
    <w:p w14:paraId="5561F507" w14:textId="55507AE4" w:rsidR="004774AE" w:rsidRDefault="000D0373" w:rsidP="00BB462F">
      <w:pPr>
        <w:rPr>
          <w:rFonts w:ascii="ＭＳ Ｐゴシック" w:eastAsia="ＭＳ Ｐゴシック" w:hAnsi="ＭＳ Ｐゴシック"/>
          <w:sz w:val="28"/>
          <w:szCs w:val="28"/>
        </w:rPr>
      </w:pPr>
      <w:r w:rsidRPr="007D4BB4">
        <w:rPr>
          <w:rFonts w:ascii="ＭＳ Ｐゴシック" w:eastAsia="ＭＳ Ｐゴシック" w:hAnsi="ＭＳ Ｐゴシック" w:hint="eastAsia"/>
          <w:sz w:val="28"/>
          <w:szCs w:val="28"/>
        </w:rPr>
        <w:t xml:space="preserve">　➁</w:t>
      </w:r>
      <w:r w:rsidR="007D4BB4" w:rsidRPr="007D4BB4">
        <w:rPr>
          <w:rFonts w:ascii="ＭＳ Ｐゴシック" w:eastAsia="ＭＳ Ｐゴシック" w:hAnsi="ＭＳ Ｐゴシック" w:hint="eastAsia"/>
          <w:sz w:val="28"/>
          <w:szCs w:val="28"/>
        </w:rPr>
        <w:t>子育てに関する研修事業の実施方針</w:t>
      </w:r>
    </w:p>
    <w:p w14:paraId="0B876F52" w14:textId="4CF51335" w:rsidR="007D4BB4" w:rsidRDefault="007D4BB4" w:rsidP="009A424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子育てに関する不安や疑問を解消し、保護者</w:t>
      </w:r>
      <w:r w:rsidR="00C13C67">
        <w:rPr>
          <w:rFonts w:asciiTheme="minorEastAsia" w:hAnsiTheme="minorEastAsia" w:hint="eastAsia"/>
          <w:sz w:val="24"/>
          <w:szCs w:val="24"/>
        </w:rPr>
        <w:t>や参加者</w:t>
      </w:r>
      <w:r>
        <w:rPr>
          <w:rFonts w:asciiTheme="minorEastAsia" w:hAnsiTheme="minorEastAsia" w:hint="eastAsia"/>
          <w:sz w:val="24"/>
          <w:szCs w:val="24"/>
        </w:rPr>
        <w:t>同士でエンパワメントすることから自身が楽になることで、余裕をもって子供に向き合える研修を目指す。親子関係</w:t>
      </w:r>
      <w:r w:rsidR="00C13C67">
        <w:rPr>
          <w:rFonts w:asciiTheme="minorEastAsia" w:hAnsiTheme="minorEastAsia" w:hint="eastAsia"/>
          <w:sz w:val="24"/>
          <w:szCs w:val="24"/>
        </w:rPr>
        <w:t>、子どもとの関係</w:t>
      </w:r>
      <w:r>
        <w:rPr>
          <w:rFonts w:asciiTheme="minorEastAsia" w:hAnsiTheme="minorEastAsia" w:hint="eastAsia"/>
          <w:sz w:val="24"/>
          <w:szCs w:val="24"/>
        </w:rPr>
        <w:t>を再度見直し、よりよいコミュニケーションを行うことで、子どもにしっかりとした安心感と、しなやかに生きる力を育む研修を行う。</w:t>
      </w:r>
      <w:r w:rsidR="00C13C67">
        <w:rPr>
          <w:rFonts w:asciiTheme="minorEastAsia" w:hAnsiTheme="minorEastAsia" w:hint="eastAsia"/>
          <w:sz w:val="24"/>
          <w:szCs w:val="24"/>
        </w:rPr>
        <w:t>他団体、行政と連携した活動を行う。</w:t>
      </w:r>
    </w:p>
    <w:p w14:paraId="71904EDE" w14:textId="482E7BFB" w:rsidR="007D4BB4" w:rsidRDefault="007D4BB4" w:rsidP="00BB462F">
      <w:pPr>
        <w:rPr>
          <w:rFonts w:asciiTheme="minorEastAsia" w:hAnsiTheme="minorEastAsia"/>
          <w:sz w:val="24"/>
          <w:szCs w:val="24"/>
        </w:rPr>
      </w:pPr>
    </w:p>
    <w:p w14:paraId="3A57243A" w14:textId="089C357A" w:rsidR="007D4BB4" w:rsidRDefault="007D4BB4" w:rsidP="003923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【主な具体事業】</w:t>
      </w:r>
    </w:p>
    <w:p w14:paraId="6BBC2CFC" w14:textId="3BB15B95" w:rsidR="007D4BB4" w:rsidRDefault="007D4BB4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 w:rsidR="00AB20D2">
        <w:rPr>
          <w:rFonts w:asciiTheme="minorEastAsia" w:hAnsiTheme="minorEastAsia" w:hint="eastAsia"/>
          <w:sz w:val="24"/>
          <w:szCs w:val="24"/>
        </w:rPr>
        <w:t>⑵</w:t>
      </w:r>
      <w:r w:rsidR="00AB20D2">
        <w:rPr>
          <w:rFonts w:asciiTheme="minorEastAsia" w:hAnsiTheme="minorEastAsia"/>
          <w:sz w:val="24"/>
          <w:szCs w:val="24"/>
        </w:rPr>
        <w:t>-1</w:t>
      </w:r>
      <w:r>
        <w:rPr>
          <w:rFonts w:asciiTheme="minorEastAsia" w:hAnsiTheme="minorEastAsia" w:hint="eastAsia"/>
          <w:sz w:val="24"/>
          <w:szCs w:val="24"/>
        </w:rPr>
        <w:t>村上パパスクール、</w:t>
      </w:r>
      <w:r w:rsidR="00AB20D2">
        <w:rPr>
          <w:rFonts w:asciiTheme="minorEastAsia" w:hAnsiTheme="minorEastAsia" w:hint="eastAsia"/>
          <w:sz w:val="24"/>
          <w:szCs w:val="24"/>
        </w:rPr>
        <w:t>⑵-</w:t>
      </w:r>
      <w:r w:rsidR="00AB20D2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村上地区公民館とも育ち講座</w:t>
      </w:r>
      <w:r w:rsidR="00C13C67">
        <w:rPr>
          <w:rFonts w:asciiTheme="minorEastAsia" w:hAnsiTheme="minorEastAsia" w:hint="eastAsia"/>
          <w:sz w:val="24"/>
          <w:szCs w:val="24"/>
        </w:rPr>
        <w:t>子育て講座等</w:t>
      </w:r>
    </w:p>
    <w:p w14:paraId="6E0220EB" w14:textId="2687FB9D" w:rsidR="00C13C67" w:rsidRDefault="00C13C67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 w:rsidR="004003EA">
        <w:rPr>
          <w:rFonts w:asciiTheme="minorEastAsia" w:hAnsiTheme="minorEastAsia" w:hint="eastAsia"/>
          <w:sz w:val="24"/>
          <w:szCs w:val="24"/>
        </w:rPr>
        <w:t>⑵-</w:t>
      </w:r>
      <w:r w:rsidR="004003EA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ふくちゃ部アサーション講座等、他団体からの依頼講座</w:t>
      </w:r>
    </w:p>
    <w:p w14:paraId="69704FF0" w14:textId="43A14CC1" w:rsidR="00C13C67" w:rsidRDefault="00C13C67" w:rsidP="004003EA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003EA">
        <w:rPr>
          <w:rFonts w:asciiTheme="minorEastAsia" w:hAnsiTheme="minorEastAsia" w:hint="eastAsia"/>
          <w:sz w:val="24"/>
          <w:szCs w:val="24"/>
        </w:rPr>
        <w:t xml:space="preserve">  ⑵-</w:t>
      </w:r>
      <w:r w:rsidR="004003EA">
        <w:rPr>
          <w:rFonts w:asciiTheme="minorEastAsia" w:hAnsiTheme="minorEastAsia"/>
          <w:sz w:val="24"/>
          <w:szCs w:val="24"/>
        </w:rPr>
        <w:t>4</w:t>
      </w:r>
      <w:r w:rsidR="00BF7E92">
        <w:rPr>
          <w:rFonts w:asciiTheme="minorEastAsia" w:hAnsiTheme="minorEastAsia" w:hint="eastAsia"/>
          <w:sz w:val="24"/>
          <w:szCs w:val="24"/>
        </w:rPr>
        <w:t>親子で学ぶ性教育講座</w:t>
      </w:r>
      <w:r w:rsidR="004003EA">
        <w:rPr>
          <w:rFonts w:asciiTheme="minorEastAsia" w:hAnsiTheme="minorEastAsia" w:hint="eastAsia"/>
          <w:sz w:val="24"/>
          <w:szCs w:val="24"/>
        </w:rPr>
        <w:t>など、各種当団体子育て講座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03EA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3A836DE9" w14:textId="5F1C65B9" w:rsidR="00C13C67" w:rsidRDefault="00C13C67" w:rsidP="00BB462F">
      <w:pPr>
        <w:rPr>
          <w:rFonts w:asciiTheme="minorEastAsia" w:hAnsiTheme="minorEastAsia"/>
          <w:sz w:val="24"/>
          <w:szCs w:val="24"/>
        </w:rPr>
      </w:pPr>
    </w:p>
    <w:p w14:paraId="3BDA9532" w14:textId="7CDC72AA" w:rsidR="003923C0" w:rsidRDefault="00C13C67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A424D">
        <w:rPr>
          <w:rFonts w:ascii="ＭＳ Ｐゴシック" w:eastAsia="ＭＳ Ｐゴシック" w:hAnsi="ＭＳ Ｐゴシック" w:hint="eastAsia"/>
          <w:sz w:val="28"/>
          <w:szCs w:val="28"/>
        </w:rPr>
        <w:t>③</w:t>
      </w:r>
      <w:r w:rsidR="009A424D" w:rsidRPr="009A424D">
        <w:rPr>
          <w:rFonts w:ascii="ＭＳ Ｐゴシック" w:eastAsia="ＭＳ Ｐゴシック" w:hAnsi="ＭＳ Ｐゴシック" w:hint="eastAsia"/>
          <w:sz w:val="28"/>
          <w:szCs w:val="28"/>
        </w:rPr>
        <w:t>若者支援事業の実施方針</w:t>
      </w:r>
    </w:p>
    <w:p w14:paraId="4AA5E8EF" w14:textId="77777777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困難を抱える若者の支援を行う団体等と連携して、居場所作りや、より楽</w:t>
      </w:r>
    </w:p>
    <w:p w14:paraId="3027ED7A" w14:textId="1B0FDD35" w:rsidR="003923C0" w:rsidRPr="003923C0" w:rsidRDefault="003923C0" w:rsidP="003923C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に社会生活が送れるような支援を実施する。</w:t>
      </w:r>
    </w:p>
    <w:p w14:paraId="278B220A" w14:textId="59E5F8E2" w:rsidR="009A424D" w:rsidRDefault="009A424D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689CAB2" w14:textId="525DDFD3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【主な具体事業】</w:t>
      </w:r>
    </w:p>
    <w:p w14:paraId="766093C4" w14:textId="1DEC0A9E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03EA">
        <w:rPr>
          <w:rFonts w:asciiTheme="minorEastAsia" w:hAnsiTheme="minorEastAsia" w:hint="eastAsia"/>
          <w:sz w:val="24"/>
          <w:szCs w:val="24"/>
        </w:rPr>
        <w:t>⑶-</w:t>
      </w:r>
      <w:r w:rsidR="004003EA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就労支援施設、障害者支援施設等の事業協力</w:t>
      </w:r>
    </w:p>
    <w:p w14:paraId="2B1614A2" w14:textId="05DCDEBB" w:rsidR="004003EA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03EA">
        <w:rPr>
          <w:rFonts w:asciiTheme="minorEastAsia" w:hAnsiTheme="minorEastAsia" w:hint="eastAsia"/>
          <w:sz w:val="24"/>
          <w:szCs w:val="24"/>
        </w:rPr>
        <w:t>⑶-</w:t>
      </w:r>
      <w:r w:rsidR="004003EA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福祉行政への事業協力（社会福祉協議会居場所の運営、福祉課引き</w:t>
      </w:r>
    </w:p>
    <w:p w14:paraId="328E3DE2" w14:textId="4F0355E1" w:rsidR="003923C0" w:rsidRDefault="004003EA" w:rsidP="004003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こ</w:t>
      </w:r>
      <w:r w:rsidR="003923C0">
        <w:rPr>
          <w:rFonts w:asciiTheme="minorEastAsia" w:hAnsiTheme="minorEastAsia" w:hint="eastAsia"/>
          <w:sz w:val="24"/>
          <w:szCs w:val="24"/>
        </w:rPr>
        <w:t xml:space="preserve">もりアウトリーチ活動等）　　　　　　　　　　</w:t>
      </w:r>
    </w:p>
    <w:p w14:paraId="7311DC92" w14:textId="77777777" w:rsidR="003923C0" w:rsidRPr="009A424D" w:rsidRDefault="003923C0" w:rsidP="003923C0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sectPr w:rsidR="003923C0" w:rsidRPr="009A424D" w:rsidSect="00664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4C3D" w14:textId="77777777" w:rsidR="00BC1FE7" w:rsidRDefault="00BC1FE7" w:rsidP="008E5AC5">
      <w:r>
        <w:separator/>
      </w:r>
    </w:p>
  </w:endnote>
  <w:endnote w:type="continuationSeparator" w:id="0">
    <w:p w14:paraId="4448E0A4" w14:textId="77777777" w:rsidR="00BC1FE7" w:rsidRDefault="00BC1FE7" w:rsidP="008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70BB" w14:textId="77777777" w:rsidR="00BC1FE7" w:rsidRDefault="00BC1FE7" w:rsidP="008E5AC5">
      <w:r>
        <w:separator/>
      </w:r>
    </w:p>
  </w:footnote>
  <w:footnote w:type="continuationSeparator" w:id="0">
    <w:p w14:paraId="58BB0E16" w14:textId="77777777" w:rsidR="00BC1FE7" w:rsidRDefault="00BC1FE7" w:rsidP="008E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4549"/>
    <w:multiLevelType w:val="hybridMultilevel"/>
    <w:tmpl w:val="CABC0572"/>
    <w:lvl w:ilvl="0" w:tplc="8DDA485E">
      <w:start w:val="1"/>
      <w:numFmt w:val="decimalFullWidth"/>
      <w:lvlText w:val="%1．"/>
      <w:lvlJc w:val="left"/>
      <w:pPr>
        <w:ind w:left="345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 w16cid:durableId="100108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B1"/>
    <w:rsid w:val="00037472"/>
    <w:rsid w:val="000D0373"/>
    <w:rsid w:val="00130B4D"/>
    <w:rsid w:val="00364ACA"/>
    <w:rsid w:val="003923C0"/>
    <w:rsid w:val="004003EA"/>
    <w:rsid w:val="00444B0C"/>
    <w:rsid w:val="004774AE"/>
    <w:rsid w:val="00643727"/>
    <w:rsid w:val="006641C0"/>
    <w:rsid w:val="006F37D1"/>
    <w:rsid w:val="007D4BB4"/>
    <w:rsid w:val="008E5AC5"/>
    <w:rsid w:val="009A179A"/>
    <w:rsid w:val="009A424D"/>
    <w:rsid w:val="009D71C7"/>
    <w:rsid w:val="009F44B0"/>
    <w:rsid w:val="00AB20D2"/>
    <w:rsid w:val="00BB462F"/>
    <w:rsid w:val="00BC1FE7"/>
    <w:rsid w:val="00BF7E92"/>
    <w:rsid w:val="00C13C67"/>
    <w:rsid w:val="00CA79CC"/>
    <w:rsid w:val="00D808B1"/>
    <w:rsid w:val="00DF5979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058"/>
  <w15:docId w15:val="{D88C8AAF-B030-46ED-B73C-06C5363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5"/>
  </w:style>
  <w:style w:type="paragraph" w:styleId="a6">
    <w:name w:val="footer"/>
    <w:basedOn w:val="a"/>
    <w:link w:val="a7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F50B-7381-48BE-9F4C-7160295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shibasho</dc:creator>
  <cp:lastModifiedBy>渡辺 展生</cp:lastModifiedBy>
  <cp:revision>4</cp:revision>
  <dcterms:created xsi:type="dcterms:W3CDTF">2022-04-19T05:28:00Z</dcterms:created>
  <dcterms:modified xsi:type="dcterms:W3CDTF">2022-04-28T06:12:00Z</dcterms:modified>
</cp:coreProperties>
</file>